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COMUNE DEI DOTTORI</w:t>
      </w:r>
      <w:r>
        <w:rPr>
          <w:rFonts w:ascii="Times New Roman" w:hAnsi="Times New Roman" w:cs="Times New Roman"/>
          <w:sz w:val="20"/>
          <w:szCs w:val="20"/>
        </w:rPr>
        <w:t xml:space="preserve"> DELLA CHIESA</w:t>
      </w: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PRIMI VESPRI </w:t>
      </w: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Sempre su noi rifulga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il divino splendore.</w:t>
      </w:r>
    </w:p>
    <w:p w:rsidR="005068EA" w:rsidRPr="008B27E6" w:rsidRDefault="005068EA" w:rsidP="005068EA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O Dio, dirigi e rendi feconda</w:t>
      </w:r>
    </w:p>
    <w:p w:rsidR="005068EA" w:rsidRPr="008B27E6" w:rsidRDefault="005068EA" w:rsidP="005068EA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l’opera delle nostre mani.</w:t>
      </w:r>
    </w:p>
    <w:p w:rsidR="005068EA" w:rsidRPr="005068EA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Guarda benigno i tuoi servi, Signore;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saziaci con la tua grazia.</w:t>
      </w:r>
    </w:p>
    <w:p w:rsidR="005068EA" w:rsidRPr="008B27E6" w:rsidRDefault="005068EA" w:rsidP="005068EA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O Dio, dirigi e rendi feconda</w:t>
      </w:r>
    </w:p>
    <w:p w:rsidR="005068EA" w:rsidRPr="008B27E6" w:rsidRDefault="005068EA" w:rsidP="005068EA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l’opera delle nostre mani.</w:t>
      </w:r>
    </w:p>
    <w:p w:rsidR="005068EA" w:rsidRPr="005068EA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000000"/>
          <w:sz w:val="16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Sempre su noi rifulga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il divino splendore.</w:t>
      </w:r>
    </w:p>
    <w:p w:rsidR="005068EA" w:rsidRPr="008B27E6" w:rsidRDefault="005068EA" w:rsidP="005068EA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O Dio, dirigi e rendi feconda</w:t>
      </w:r>
    </w:p>
    <w:p w:rsidR="005068EA" w:rsidRPr="008B27E6" w:rsidRDefault="005068EA" w:rsidP="005068EA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l’opera delle nostre mani.</w:t>
      </w: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Verità perenne, unica via,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noi ti adoriamo, Gesù Maestro: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solo agli uomini sveli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parole di vita.</w:t>
      </w:r>
    </w:p>
    <w:p w:rsidR="005068EA" w:rsidRPr="005068EA" w:rsidRDefault="005068EA" w:rsidP="005068EA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Nostro Pastore, ti celebriamo,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la notte del mondo rischiari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il magistero illumini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tua Sposa amata.</w:t>
      </w:r>
    </w:p>
    <w:p w:rsidR="005068EA" w:rsidRPr="005068EA" w:rsidRDefault="005068EA" w:rsidP="005068EA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la tua Chiesa prescegli il saggio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che,  quasi stella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fulgendo</w:t>
      </w:r>
      <w:proofErr w:type="spellEnd"/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 cielo della storia,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strada insegni del regno di Dio.</w:t>
      </w:r>
    </w:p>
    <w:p w:rsidR="005068EA" w:rsidRPr="005068EA" w:rsidRDefault="005068EA" w:rsidP="005068EA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Tutti lodiamo grati lo Spirito,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impreziosì le labbra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ai santi maestri di fede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coi doni tuoi mirabili.</w:t>
      </w:r>
    </w:p>
    <w:p w:rsidR="005068EA" w:rsidRPr="005068EA" w:rsidRDefault="005068EA" w:rsidP="005068EA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divina Trinità cantiamo,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la nazione santa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conduce fra le tenere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pienezza dell’eterna luce.</w:t>
      </w:r>
    </w:p>
    <w:p w:rsidR="005068EA" w:rsidRPr="005068EA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20"/>
        </w:rPr>
      </w:pP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Qui si dà la NOTIZIA DEL SANTO o DEI SANTI</w:t>
      </w: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della feria corrente.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La mia bocca esprime sapienza, * il mio cuore medita saggezza.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48,1-13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Ascoltate, popoli tutti,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porgete orecchio abitanti del mondo,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voi nobili e gente del popolo,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ricchi e poveri insieme.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La mia bocca esprime sapienza,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mio cuore medita saggezza;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porgerò l’orecchio a un proverbio,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spiegherò il mio enigma sulla cetra.</w:t>
      </w:r>
    </w:p>
    <w:p w:rsidR="005068EA" w:rsidRPr="005068EA" w:rsidRDefault="005068EA" w:rsidP="005068EA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Perché temere nei giorni tristi,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quando mi circonda la malizia dei perversi?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Essi confidano nella loro forza,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vantano della loro grande ricchezza.</w:t>
      </w:r>
    </w:p>
    <w:p w:rsidR="005068EA" w:rsidRPr="005068EA" w:rsidRDefault="005068EA" w:rsidP="005068EA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Nessuno può riscattare se stesso,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dare a Dio il suo prezzo.</w:t>
      </w:r>
    </w:p>
    <w:p w:rsidR="005068EA" w:rsidRPr="005068EA" w:rsidRDefault="005068EA" w:rsidP="005068EA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quanto si paghi il riscatto di una vita, †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potrà mai bastare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vivere senza fine, e non vedere la tomba.</w:t>
      </w:r>
    </w:p>
    <w:p w:rsidR="005068EA" w:rsidRPr="005068EA" w:rsidRDefault="005068EA" w:rsidP="005068EA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Vedrà morire i sapienti; †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 stolto e l’insensato periranno insieme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lasceranno ad altri le loro ricchezze.</w:t>
      </w:r>
    </w:p>
    <w:p w:rsidR="005068EA" w:rsidRPr="005068EA" w:rsidRDefault="005068EA" w:rsidP="005068EA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sepolcro sarà loro casa per sempre, †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loro dimora per tutte le generazioni,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eppure hanno dato il loro nome alla terra.</w:t>
      </w:r>
    </w:p>
    <w:p w:rsidR="005068EA" w:rsidRPr="005068EA" w:rsidRDefault="005068EA" w:rsidP="005068EA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l’uomo nella prosperità non comprende,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è come gli animali che periscono.</w:t>
      </w:r>
    </w:p>
    <w:p w:rsidR="005068EA" w:rsidRPr="005068EA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068EA">
        <w:rPr>
          <w:color w:val="000000"/>
          <w:sz w:val="18"/>
        </w:rPr>
        <w:br/>
      </w:r>
      <w:r w:rsidRPr="008B27E6">
        <w:rPr>
          <w:color w:val="000000"/>
        </w:rPr>
        <w:t>voi che state nella casa del Signore *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068EA">
        <w:rPr>
          <w:color w:val="000000"/>
          <w:sz w:val="18"/>
        </w:rPr>
        <w:br/>
      </w:r>
      <w:r w:rsidRPr="008B27E6">
        <w:rPr>
          <w:color w:val="000000"/>
        </w:rPr>
        <w:t>Alzate le mani verso il tempio *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068EA">
        <w:rPr>
          <w:color w:val="000000"/>
          <w:sz w:val="18"/>
        </w:rPr>
        <w:br/>
      </w:r>
      <w:r w:rsidRPr="008B27E6">
        <w:rPr>
          <w:color w:val="000000"/>
        </w:rPr>
        <w:t xml:space="preserve">Da Sion ti benedica il Signore, * 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5068EA" w:rsidRPr="005068EA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068EA">
        <w:rPr>
          <w:color w:val="000000"/>
          <w:sz w:val="18"/>
        </w:rPr>
        <w:br/>
      </w:r>
      <w:r w:rsidRPr="008B27E6">
        <w:rPr>
          <w:color w:val="000000"/>
        </w:rPr>
        <w:t>perché forte è il suo amore per noi *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5068EA" w:rsidRPr="005068EA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5068EA" w:rsidRPr="005068EA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La mia bocca esprime sapienza, * il mio cuore medita saggezza.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Dio onnipotente ed eterno, che hai colmato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del tuo Spirito di sapienza e lo hai posto come maestro e dottore della Chiesa, donaci di custodire con fedeltà i suoi insegnamenti e di adorare la grandezza della tua misericordia. Per Gesù Cristo, tuo Figlio, nostro Signore e nostro Dio, che vive e regna con te, nell’unità dello Spirito santo, per tutti i secoli dei secoli.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5068EA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Per il giusto il Signore fece prodigi, * gli diede la conoscenza delle cose santi e il successo nelle sue fatiche.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068EA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068EA" w:rsidRPr="005068EA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Kyrie eleison, Kyrie eleison, Kyrie eleison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fatto risplendere la luce nelle tenebre con la tua parola creatrice, sii tu stesso luce dei nostri cuori e con l’intercessione e l’insegnamento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guidaci a conoscere le tue opere glorioso nell’universo della creazione e nella storia della salvezza. Per Cristo nostro Signore.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commemorazione del Battesimo della feria corrente.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 o DEI SANTI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Immutabile, eterna,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la Sapienza tutto rinnova: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forma amici di Dio e profeti.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5068EA" w:rsidRPr="008B27E6" w:rsidRDefault="005068EA" w:rsidP="005068E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5068EA" w:rsidRPr="008B27E6" w:rsidRDefault="005068EA" w:rsidP="005068E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5068EA" w:rsidRPr="008B27E6" w:rsidRDefault="005068EA" w:rsidP="005068E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5068EA" w:rsidRPr="008B27E6" w:rsidRDefault="005068EA" w:rsidP="005068E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Immutabile, eterna,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la Sapienza tutto rinnova: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forma amici di Dio e profeti.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O Dio, che per la parola di san </w:t>
      </w:r>
      <w:r w:rsidRPr="008B27E6">
        <w:rPr>
          <w:b/>
          <w:color w:val="FF0000"/>
        </w:rPr>
        <w:t>N.</w:t>
      </w:r>
      <w:r w:rsidRPr="008B27E6">
        <w:t xml:space="preserve"> hai irrorai i cuori degli uomini con l’acqua pura e copiosa di una dottrina di salvezza, fa’ che mozzi dallo Spirito santi aneliamo a conoscerti come fonte di vera ed eterna sapienza. Per Cristo nostro Signore. 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Inseriti nel corpo ecclesiale, preghiamo lo Spirito di Dio, che elargisce i suoi doni a ciascuno come vuole:</w:t>
      </w:r>
    </w:p>
    <w:p w:rsidR="005068EA" w:rsidRPr="008B27E6" w:rsidRDefault="005068EA" w:rsidP="005068EA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Spirito di intelletto illumina le nostre menti.</w:t>
      </w:r>
    </w:p>
    <w:p w:rsidR="005068EA" w:rsidRPr="008B27E6" w:rsidRDefault="005068EA" w:rsidP="005068EA">
      <w:pPr>
        <w:pStyle w:val="Corpodeltes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Spirito di amore, che accresci la comunione tra i cristiani mediante l’insegnamento dei maestri di verità,</w:t>
      </w:r>
    </w:p>
    <w:p w:rsidR="005068EA" w:rsidRPr="008B27E6" w:rsidRDefault="005068EA" w:rsidP="005068E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conserva nell’unità il gregge di Cristo.</w:t>
      </w:r>
    </w:p>
    <w:p w:rsidR="005068EA" w:rsidRPr="008B27E6" w:rsidRDefault="005068EA" w:rsidP="005068EA">
      <w:pPr>
        <w:pStyle w:val="Corpodeltesto"/>
        <w:overflowPunct/>
        <w:adjustRightInd/>
        <w:textAlignment w:val="au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Spirito di consiglio, che sempre susciti e confermi la fede con la tua grazia,</w:t>
      </w:r>
    </w:p>
    <w:p w:rsidR="005068EA" w:rsidRPr="008B27E6" w:rsidRDefault="005068EA" w:rsidP="005068E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 xml:space="preserve">per l’intercessione di san </w:t>
      </w:r>
      <w:r w:rsidRPr="008B27E6">
        <w:rPr>
          <w:b/>
          <w:color w:val="FF0000"/>
          <w:sz w:val="20"/>
        </w:rPr>
        <w:t>N.</w:t>
      </w:r>
      <w:r w:rsidRPr="008B27E6">
        <w:rPr>
          <w:sz w:val="20"/>
        </w:rPr>
        <w:t xml:space="preserve"> tocca i cuori di coloro che non credono e conducili alla tua verità</w:t>
      </w:r>
    </w:p>
    <w:p w:rsidR="005068EA" w:rsidRPr="008B27E6" w:rsidRDefault="005068EA" w:rsidP="005068EA">
      <w:pPr>
        <w:pStyle w:val="Corpodeltesto"/>
        <w:overflowPunct/>
        <w:adjustRightInd/>
        <w:textAlignment w:val="au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Spirito di sapienza, che hai ispirato i santi dottori a proclamare la stoltezza della croce, che è sapienza e potenza di Dio,</w:t>
      </w:r>
    </w:p>
    <w:p w:rsidR="005068EA" w:rsidRPr="008B27E6" w:rsidRDefault="005068EA" w:rsidP="005068E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i predicatori del vangelo ci aiutino a conoscerti e ad amarti.</w:t>
      </w:r>
    </w:p>
    <w:p w:rsidR="005068EA" w:rsidRPr="008B27E6" w:rsidRDefault="005068EA" w:rsidP="005068EA">
      <w:pPr>
        <w:pStyle w:val="Corpodeltesto"/>
        <w:overflowPunct/>
        <w:adjustRightInd/>
        <w:textAlignment w:val="au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Spirito di Dio, che per mezzo di san hai dischiuso alla nostra contemplazione le misteriose ricchezze di Cristo,</w:t>
      </w:r>
    </w:p>
    <w:p w:rsidR="005068EA" w:rsidRPr="008B27E6" w:rsidRDefault="005068EA" w:rsidP="005068E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assisti i credenti perché sappiano penetrare le divine scritture.</w:t>
      </w:r>
    </w:p>
    <w:p w:rsidR="005068EA" w:rsidRPr="008B27E6" w:rsidRDefault="005068EA" w:rsidP="005068EA">
      <w:pPr>
        <w:pStyle w:val="Corpodeltesto"/>
        <w:overflowPunct/>
        <w:adjustRightInd/>
        <w:textAlignment w:val="au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Spirito di pace, che guidi i fedeli nel loro pellegrinaggio verso il regno,</w:t>
      </w:r>
    </w:p>
    <w:p w:rsidR="005068EA" w:rsidRPr="008B27E6" w:rsidRDefault="005068EA" w:rsidP="005068E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accogli i nostri defunti nella pace del Paradiso.</w:t>
      </w:r>
    </w:p>
    <w:p w:rsidR="005068EA" w:rsidRPr="008B27E6" w:rsidRDefault="005068EA" w:rsidP="005068EA">
      <w:pPr>
        <w:pStyle w:val="Corpodeltesto"/>
        <w:overflowPunct/>
        <w:adjustRightInd/>
        <w:textAlignment w:val="au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Mossi dallo Spirito che abita in noi, eleviamo la nostra lode a Dio con cuore di figli:</w:t>
      </w:r>
    </w:p>
    <w:p w:rsidR="005068EA" w:rsidRPr="008B27E6" w:rsidRDefault="005068EA" w:rsidP="005068EA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I saggi rifulgeranno come lo splendore del firmamento: * coloro che avranno indotto molti alla giustizia risplenderanno come stelle per sempre.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 di infinita sapienza, che in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hai donato alla tua Chiesa un efficace maestro di vita e di dottrina, concedi a noi tuoi figli di avvalerci della sua parola e del suo esempio, nel desiderio di pervenire alla pienezza della verità. Per Gesù Cristo, tuo Figlio, nostro Signore e nostro Dio, che vive e regna con te, nell’unità dello Spirito santo, per tutti i secoli dei secoli.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seconda orazione della feria corrente.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Beati coloro che ascoltano la parola di Dio * e la osservano.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lodarono concordi la tua mano protettrice,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perché la sapienza aveva aperto la bocca dei muti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8B27E6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fissarono le tende in terreni impraticabili,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resistettero agli avversari, respinsero i nemici.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Quando ebbero sete, ti invocarono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fu data loro acqua da una rupe scoscesa,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rimedio contro la sete da una dura roccia.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Beati coloro che ascoltano la parola di Dio * e la osservano.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068EA" w:rsidRDefault="005068EA" w:rsidP="005068E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La sua gloria risplende * nei cieli e sulla terra.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068EA" w:rsidRPr="005068EA" w:rsidRDefault="005068EA" w:rsidP="005068E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068EA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  <w:r w:rsidRPr="005068EA">
        <w:rPr>
          <w:rFonts w:ascii="Times New Roman" w:eastAsia="Calibri" w:hAnsi="Times New Roman" w:cs="Times New Roman"/>
          <w:color w:val="FF0000"/>
          <w:sz w:val="20"/>
          <w:szCs w:val="20"/>
        </w:rPr>
        <w:t>: come nell'Ordinario (si può scegliere uno dei primi tre, a cui però deve sempre seguire il salmo 116)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Signore, chi abiterà nella tua tenda?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Chi dimorerà sul tuo santo monte?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Colui che cammina senza colpa,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agisce con giustizia e parla lealmente,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dice calunnia con la lingua, †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fa danno al suo prossimo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non lancia insulto al suo vicino.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Ai suoi occhi è spregevole il malvagio,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onora chi teme il Signore.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Anche se giura a suo danno, non cambia; †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presta denaro senza fare usura,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non accetta doni contro l’innocente.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Colui che agisce in questo modo *</w:t>
      </w:r>
    </w:p>
    <w:p w:rsidR="005068EA" w:rsidRPr="008B27E6" w:rsidRDefault="005068EA" w:rsidP="005068E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resterà saldo per sempre.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5068EA" w:rsidRPr="008B27E6" w:rsidRDefault="005068EA" w:rsidP="005068E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reso a te più gradita la Chiesa, sposa del tuo Figlio, per la preziosa dottrina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>, fa’ che, illuminati dai suoi insegnamenti di salvezza, possiamo renderti sempre un gradito servizio. Per Cristo nostro Signore.</w:t>
      </w:r>
    </w:p>
    <w:p w:rsidR="005068EA" w:rsidRPr="008B27E6" w:rsidRDefault="005068EA" w:rsidP="005068E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Sole eterno, che irraggi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sull’universo creato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illumini le menti,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riconoscente il canto sale.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te la fiamma ardente dello Spirito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accese le vive lucerne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nella nostra notte rischiararono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strada della salvezza.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questi ministri di grazia,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dottrine celesti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le native verità dell’animo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luce nuova rifulsero.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Tale è la gloria e il merito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questo servo onorano: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sapienza risplende,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noi lo diciamo beato.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Dona i tuoi figli, o Verità divina,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per trovarti indagano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l’ombre incerte e le immagini,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contemplarti felici nel regno.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Ascolta, o Dio pietoso, la preghiera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vive con te nei secoli.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5068EA" w:rsidRPr="008B27E6" w:rsidRDefault="005068EA" w:rsidP="005068EA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B27E6">
        <w:rPr>
          <w:rFonts w:ascii="Times New Roman" w:hAnsi="Times New Roman" w:cs="Times New Roman"/>
          <w:i/>
          <w:sz w:val="20"/>
          <w:szCs w:val="20"/>
        </w:rPr>
        <w:t>A Cristo, splendore e rivelatore del Padre, con cuore adorante diciamo: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Verbo, che sei dal principio presso Dio, Kyrie eleison.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Sapienza eterna, nella quale tutte le cose sono state create, Kyrie eleison.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Fonte della vita per tutti gli esseri del mondo, Kyrie eleison.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8B27E6">
        <w:rPr>
          <w:rFonts w:ascii="Times New Roman" w:hAnsi="Times New Roman" w:cs="Times New Roman"/>
          <w:spacing w:val="-4"/>
          <w:sz w:val="20"/>
          <w:szCs w:val="20"/>
        </w:rPr>
        <w:t>Luce degli uomini, che rifulgi nelle tenebre, Kyrie eleison.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Figlio di Dio, che abiti in noi, Kyrie eleison.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del Padre, che sei pieno di verità e di grazia, Kyrie eleison.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SECONDI VESPRI </w:t>
      </w: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mistero illumina.</w:t>
      </w:r>
    </w:p>
    <w:p w:rsidR="005068EA" w:rsidRPr="008B27E6" w:rsidRDefault="005068EA" w:rsidP="005068EA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Sapienza e forza appartengono a Dio.</w:t>
      </w:r>
    </w:p>
    <w:p w:rsidR="005068EA" w:rsidRPr="008B27E6" w:rsidRDefault="005068EA" w:rsidP="005068EA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mistero illumina.</w:t>
      </w:r>
    </w:p>
    <w:p w:rsidR="005068EA" w:rsidRPr="008B27E6" w:rsidRDefault="005068EA" w:rsidP="005068EA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Verità perenne, unica via,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noi ti adoriamo, Gesù Maestro: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solo agli uomini sveli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le parole di vita.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Nostro Pastore, ti celebriamo,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la notte del mondo rischiari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il magistero illumini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tua Sposa amata.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Per la tua Chiesa prescegli il saggio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che,  quasi stella </w:t>
      </w:r>
      <w:proofErr w:type="spellStart"/>
      <w:r w:rsidRPr="008B27E6">
        <w:rPr>
          <w:rFonts w:ascii="Times New Roman" w:hAnsi="Times New Roman" w:cs="Times New Roman"/>
          <w:sz w:val="20"/>
          <w:szCs w:val="20"/>
        </w:rPr>
        <w:t>fulgendo</w:t>
      </w:r>
      <w:proofErr w:type="spellEnd"/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 cielo della storia,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strada insegni del regno di Dio.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Tutti lodiamo grati lo Spirito,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impreziosì le labbra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ai santi maestri di fede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coi doni tuoi mirabili.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divina Trinità cantiamo,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la nazione santa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conduce fra le tenere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pienezza dell’eterna luce.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dalla feria corrente.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5068EA" w:rsidRPr="008B27E6" w:rsidRDefault="005068EA" w:rsidP="005068EA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La bocca del giusto proclama la sapienza, e la sua lingua esprime la giustizia; * la legge del suo Dio è nel suo cuore.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36,30-40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La bocca del giusto proclama la sapienza,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la sua lingua esprime la giustizia;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la legge del suo Dio è nel suo cuore,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i suoi passi non vacilleranno.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L'empio spia il giusto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cerca di farlo morire.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Il Signore non lo abbandona alla sua mano,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nel giudizio non lo lascia condannare.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Spera nel Signore e segui la sua via: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ti esalterà e tu possederai la terra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vedrai lo sterminio degli empi.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Ho visto l'empio trionfante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ergersi come cedro rigoglioso;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sono passato e più non c'era,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l'ho cercato e più non si è trovato.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Osserva il giusto e vedi l'uomo retto,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l'uomo di pace avrà una discendenza.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Ma tutti i peccatori saranno distrutti,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la discendenza degli empi sarà sterminata.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La salvezza dei giusti viene dal Signore, *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nel tempo dell'angoscia è loro difesa;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il Signore viene in loro aiuto e li scampa,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5068EA" w:rsidRPr="008B27E6" w:rsidRDefault="005068EA" w:rsidP="005068E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li libera dagli empi e dà loro salvezza, *</w:t>
      </w:r>
    </w:p>
    <w:p w:rsidR="005068EA" w:rsidRPr="008B27E6" w:rsidRDefault="005068EA" w:rsidP="005068EA">
      <w:pPr>
        <w:tabs>
          <w:tab w:val="left" w:pos="284"/>
          <w:tab w:val="left" w:pos="426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perché in lui si sono rifugiati.</w:t>
      </w:r>
    </w:p>
    <w:p w:rsidR="005068EA" w:rsidRPr="008B27E6" w:rsidRDefault="005068EA" w:rsidP="005068EA">
      <w:pPr>
        <w:tabs>
          <w:tab w:val="left" w:pos="284"/>
          <w:tab w:val="left" w:pos="426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lastRenderedPageBreak/>
        <w:t>Alzate le mani verso il tempio *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La bocca del giusto proclama la sapienza, e la sua lingua esprime la giustizia; * la legge del suo Dio è nel suo cuore.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dato a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una conoscenza profonda dei misteri della fede, fa’ che seguendo i suoi insegnamenti custodiamo fedelmente la tua verità, e non ci manche la forza di testimoniarla nella vita a edificazione della tua Chiesa. Per Gesù Cristo, tuo Figlio, nostro Signore e nostro Dio, che vive e regna con te, nell’unità dello Spirito santo, per tutti i secoli dei secoli.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Ti benedico, o Padre, perché hai tenuto nascoste queste cose ai sapienti e agli intelligenti * e le hai rivelate ai piccoli.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fatto risplendere la luce nelle tenebre con la tua parola creatrice, sii tu stesso luce dei nostri cuori e con l’intercessione e l’insegnamento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guidaci a conoscere le tue opere glorioso nell’universo della creazione e nella storia della salvezza. Per Cristo nostro Signore.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commemorazione del Battesimo della feria corrente.</w:t>
      </w: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68EA" w:rsidRPr="008B27E6" w:rsidRDefault="005068EA" w:rsidP="005068E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 o DEI SANTI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Chi mi segue non camminerà nelle tenebre,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ma avrà la luce della vita.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5068EA" w:rsidRPr="008B27E6" w:rsidRDefault="005068EA" w:rsidP="005068E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5068EA" w:rsidRPr="008B27E6" w:rsidRDefault="005068EA" w:rsidP="005068E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5068EA" w:rsidRPr="008B27E6" w:rsidRDefault="005068EA" w:rsidP="005068E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5068EA" w:rsidRPr="008B27E6" w:rsidRDefault="005068EA" w:rsidP="005068EA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Chi mi segue non camminerà nelle tenebre,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ma avrà la luce della vita.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O Dio, che per la parola di san </w:t>
      </w:r>
      <w:r w:rsidRPr="008B27E6">
        <w:rPr>
          <w:b/>
          <w:color w:val="FF0000"/>
        </w:rPr>
        <w:t>N.</w:t>
      </w:r>
      <w:r w:rsidRPr="008B27E6">
        <w:t xml:space="preserve"> hai irrorai i cuori degli uomini con l’acqua pura e copiosa di una dottrina di salvezza, fa’ che mozzi dallo Spirito santi aneliamo a conoscerti come fonte di vera ed eterna sapienza. Per Cristo nostro Signore. </w:t>
      </w:r>
    </w:p>
    <w:p w:rsidR="005068EA" w:rsidRPr="008B27E6" w:rsidRDefault="005068EA" w:rsidP="005068E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5068EA" w:rsidRPr="008B27E6" w:rsidRDefault="005068EA" w:rsidP="005068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Gesù, Signore e Maestro, rendiamo grazie perché la sua voce risuona nella Chiesa per il ministero dei santi dottori, e a lui diciamo:</w:t>
      </w:r>
    </w:p>
    <w:p w:rsidR="005068EA" w:rsidRPr="008B27E6" w:rsidRDefault="005068EA" w:rsidP="005068EA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Tu sei la via, la verità e la vita.</w:t>
      </w:r>
    </w:p>
    <w:p w:rsidR="005068EA" w:rsidRPr="008B27E6" w:rsidRDefault="005068EA" w:rsidP="005068EA">
      <w:pPr>
        <w:pStyle w:val="Corpodeltes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costituisci alcuni come pastori e maestri per l’edificazione della Chiesa,</w:t>
      </w:r>
    </w:p>
    <w:p w:rsidR="005068EA" w:rsidRPr="008B27E6" w:rsidRDefault="005068EA" w:rsidP="005068E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i nostri vescovi con l’aiuto dello Spirito santo custodiscano il buon deposito della fede.</w:t>
      </w:r>
    </w:p>
    <w:p w:rsidR="005068EA" w:rsidRPr="008B27E6" w:rsidRDefault="005068EA" w:rsidP="005068EA">
      <w:pPr>
        <w:pStyle w:val="Corpodeltesto"/>
        <w:overflowPunct/>
        <w:adjustRightInd/>
        <w:textAlignment w:val="au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 xml:space="preserve">Tu che hai suscitato san </w:t>
      </w:r>
      <w:r w:rsidRPr="008B27E6">
        <w:rPr>
          <w:b/>
          <w:bCs/>
          <w:color w:val="FF0000"/>
          <w:sz w:val="20"/>
        </w:rPr>
        <w:t>N.</w:t>
      </w:r>
      <w:r w:rsidRPr="008B27E6">
        <w:rPr>
          <w:bCs/>
          <w:sz w:val="20"/>
        </w:rPr>
        <w:t xml:space="preserve"> perché molti fossero condotti alla verità della sua parola e dal suo esempio,</w:t>
      </w:r>
    </w:p>
    <w:p w:rsidR="005068EA" w:rsidRPr="008B27E6" w:rsidRDefault="005068EA" w:rsidP="005068E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donaci sempre pastori illuminati e solerti.</w:t>
      </w: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lastRenderedPageBreak/>
        <w:t>Tu che mandi i tuoi santi come luce del mondo e sale della terra,</w:t>
      </w:r>
    </w:p>
    <w:p w:rsidR="005068EA" w:rsidRPr="008B27E6" w:rsidRDefault="005068EA" w:rsidP="005068E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rendi i credenti fermento di vita nuova nell’umanità.</w:t>
      </w:r>
    </w:p>
    <w:p w:rsidR="005068EA" w:rsidRPr="008B27E6" w:rsidRDefault="005068EA" w:rsidP="005068EA">
      <w:pPr>
        <w:pStyle w:val="Corpodeltesto"/>
        <w:overflowPunct/>
        <w:adjustRightInd/>
        <w:textAlignment w:val="au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sei l’unico maestro e vuoi che noi ci consideriamo tutti fratelli,</w:t>
      </w:r>
    </w:p>
    <w:p w:rsidR="005068EA" w:rsidRPr="008B27E6" w:rsidRDefault="005068EA" w:rsidP="005068E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soccorri con la tua grazia coloro che si adoperano nella missione educativa.</w:t>
      </w:r>
    </w:p>
    <w:p w:rsidR="005068EA" w:rsidRPr="008B27E6" w:rsidRDefault="005068EA" w:rsidP="005068EA">
      <w:pPr>
        <w:pStyle w:val="Corpodeltesto"/>
        <w:overflowPunct/>
        <w:adjustRightInd/>
        <w:textAlignment w:val="au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sei giusto giudice e vuoi che tutti gli uomini siano salvi,</w:t>
      </w:r>
    </w:p>
    <w:p w:rsidR="005068EA" w:rsidRPr="008B27E6" w:rsidRDefault="005068EA" w:rsidP="005068EA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elargisci misericordia e perdono ai nostri defunti.</w:t>
      </w:r>
    </w:p>
    <w:p w:rsidR="005068EA" w:rsidRPr="008B27E6" w:rsidRDefault="005068EA" w:rsidP="005068EA">
      <w:pPr>
        <w:pStyle w:val="Corpodeltesto"/>
        <w:overflowPunct/>
        <w:adjustRightInd/>
        <w:textAlignment w:val="auto"/>
        <w:rPr>
          <w:sz w:val="20"/>
        </w:rPr>
      </w:pPr>
    </w:p>
    <w:p w:rsidR="005068EA" w:rsidRPr="008B27E6" w:rsidRDefault="005068EA" w:rsidP="005068EA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Con umile cuore eleviamo a Dio l’orazione dei figli:</w:t>
      </w:r>
    </w:p>
    <w:p w:rsidR="005068EA" w:rsidRPr="008B27E6" w:rsidRDefault="005068EA" w:rsidP="005068EA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068EA" w:rsidRPr="008B27E6" w:rsidRDefault="005068EA" w:rsidP="005068E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68EA" w:rsidRPr="008B27E6" w:rsidRDefault="005068EA" w:rsidP="005068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BD17DE" w:rsidRDefault="00BD17DE"/>
    <w:sectPr w:rsidR="00BD17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5068EA"/>
    <w:rsid w:val="005068EA"/>
    <w:rsid w:val="00BD1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6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5068E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5068E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2290</Words>
  <Characters>13058</Characters>
  <Application>Microsoft Office Word</Application>
  <DocSecurity>0</DocSecurity>
  <Lines>108</Lines>
  <Paragraphs>30</Paragraphs>
  <ScaleCrop>false</ScaleCrop>
  <Company/>
  <LinksUpToDate>false</LinksUpToDate>
  <CharactersWithSpaces>15318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2013-01-04T20:41:00Z</dcterms:created>
  <dcterms:modified xsi:type="dcterms:W3CDTF">2013-01-04T20:43:00Z</dcterms:modified>
</cp:coreProperties>
</file>